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3994A" w14:textId="77777777" w:rsidR="00F807F0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b/>
          <w:sz w:val="20"/>
          <w:szCs w:val="20"/>
        </w:rPr>
      </w:pPr>
      <w:r w:rsidRPr="006F15F8">
        <w:rPr>
          <w:rFonts w:ascii="Arial" w:hAnsi="Arial" w:cs="Arial"/>
          <w:bCs/>
          <w:sz w:val="20"/>
          <w:szCs w:val="20"/>
        </w:rPr>
        <w:t>Obligación No. 2</w:t>
      </w:r>
      <w:r w:rsidRPr="006F15F8">
        <w:rPr>
          <w:rFonts w:ascii="Arial" w:hAnsi="Arial" w:cs="Arial"/>
          <w:b/>
          <w:sz w:val="20"/>
          <w:szCs w:val="20"/>
        </w:rPr>
        <w:t xml:space="preserve">: </w:t>
      </w:r>
    </w:p>
    <w:p w14:paraId="74836F61" w14:textId="2229BAE5" w:rsidR="00E615BF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color w:val="FF0000"/>
          <w:sz w:val="20"/>
          <w:szCs w:val="20"/>
        </w:rPr>
      </w:pPr>
      <w:r w:rsidRPr="006F15F8">
        <w:rPr>
          <w:rFonts w:ascii="Arial" w:hAnsi="Arial" w:cs="Arial"/>
          <w:sz w:val="20"/>
          <w:szCs w:val="20"/>
        </w:rPr>
        <w:t>Conocer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los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antecedentes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o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condiciones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médicas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sus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estudiantes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para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casos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específicos</w:t>
      </w:r>
      <w:r w:rsidRPr="006F15F8">
        <w:rPr>
          <w:rFonts w:ascii="Arial" w:hAnsi="Arial" w:cs="Arial"/>
          <w:spacing w:val="-59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(alergias, asma, patologías o lesiones musculoesqueléticas, etc.), y determinar el alcance de las</w:t>
      </w:r>
      <w:r>
        <w:rPr>
          <w:rFonts w:ascii="Arial" w:hAnsi="Arial" w:cs="Arial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actividades a realizar con los estudiantes, y que alleguen copia de su carné de EPS, el nombre de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su acudiente y su número de contacto teniendo esta información permanentemente en su sitio de</w:t>
      </w:r>
      <w:r w:rsidRPr="006F15F8">
        <w:rPr>
          <w:rFonts w:ascii="Arial" w:hAnsi="Arial" w:cs="Arial"/>
          <w:spacing w:val="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trabajo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en</w:t>
      </w:r>
      <w:r w:rsidRPr="006F15F8">
        <w:rPr>
          <w:rFonts w:ascii="Arial" w:hAnsi="Arial" w:cs="Arial"/>
          <w:spacing w:val="-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caso</w:t>
      </w:r>
      <w:r w:rsidRPr="006F15F8">
        <w:rPr>
          <w:rFonts w:ascii="Arial" w:hAnsi="Arial" w:cs="Arial"/>
          <w:spacing w:val="-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de necesitarlo,</w:t>
      </w:r>
      <w:r w:rsidRPr="006F15F8">
        <w:rPr>
          <w:rFonts w:ascii="Arial" w:hAnsi="Arial" w:cs="Arial"/>
          <w:spacing w:val="-1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en el</w:t>
      </w:r>
      <w:r w:rsidRPr="006F15F8">
        <w:rPr>
          <w:rFonts w:ascii="Arial" w:hAnsi="Arial" w:cs="Arial"/>
          <w:spacing w:val="-3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formato</w:t>
      </w:r>
      <w:r w:rsidRPr="006F15F8">
        <w:rPr>
          <w:rFonts w:ascii="Arial" w:hAnsi="Arial" w:cs="Arial"/>
          <w:spacing w:val="-2"/>
          <w:sz w:val="20"/>
          <w:szCs w:val="20"/>
        </w:rPr>
        <w:t xml:space="preserve"> </w:t>
      </w:r>
      <w:r w:rsidRPr="006F15F8">
        <w:rPr>
          <w:rFonts w:ascii="Arial" w:hAnsi="Arial" w:cs="Arial"/>
          <w:sz w:val="20"/>
          <w:szCs w:val="20"/>
        </w:rPr>
        <w:t>establecido</w:t>
      </w:r>
      <w:r w:rsidRPr="006F15F8">
        <w:rPr>
          <w:rFonts w:ascii="Arial" w:hAnsi="Arial" w:cs="Arial"/>
          <w:color w:val="FF0000"/>
          <w:sz w:val="20"/>
          <w:szCs w:val="20"/>
        </w:rPr>
        <w:t>.</w:t>
      </w:r>
    </w:p>
    <w:p w14:paraId="78ECFAE3" w14:textId="77777777" w:rsidR="00E07A1B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color w:val="FF0000"/>
          <w:sz w:val="20"/>
          <w:szCs w:val="20"/>
        </w:rPr>
      </w:pPr>
    </w:p>
    <w:p w14:paraId="34C64E30" w14:textId="5356CDD1" w:rsidR="00234918" w:rsidRPr="00910E5D" w:rsidRDefault="00F775A5" w:rsidP="00910E5D">
      <w:pPr>
        <w:jc w:val="both"/>
        <w:rPr>
          <w:rFonts w:ascii="Arial" w:hAnsi="Arial" w:cs="Arial"/>
          <w:b/>
          <w:bCs/>
          <w:sz w:val="20"/>
        </w:rPr>
      </w:pPr>
      <w:r w:rsidRPr="00015DE3">
        <w:rPr>
          <w:rFonts w:ascii="Arial" w:hAnsi="Arial" w:cs="Arial"/>
          <w:b/>
          <w:bCs/>
          <w:sz w:val="20"/>
        </w:rPr>
        <w:t>ACTIVIDAD:</w:t>
      </w:r>
      <w:bookmarkStart w:id="0" w:name="_Hlk132447835"/>
    </w:p>
    <w:p w14:paraId="02882BB1" w14:textId="77777777" w:rsidR="006C13C8" w:rsidRDefault="006C13C8" w:rsidP="006C13C8">
      <w:pPr>
        <w:pStyle w:val="TableParagraph"/>
        <w:spacing w:before="1"/>
        <w:jc w:val="both"/>
        <w:rPr>
          <w:rFonts w:ascii="Arial" w:hAnsi="Arial" w:cs="Arial"/>
          <w:color w:val="000000"/>
          <w:sz w:val="20"/>
        </w:rPr>
      </w:pPr>
      <w:bookmarkStart w:id="1" w:name="_Hlk188699008"/>
      <w:bookmarkEnd w:id="0"/>
      <w:r w:rsidRPr="00C40E0E">
        <w:rPr>
          <w:rFonts w:ascii="Arial" w:hAnsi="Arial" w:cs="Arial"/>
          <w:color w:val="000000"/>
          <w:sz w:val="20"/>
        </w:rPr>
        <w:t xml:space="preserve">Me encuentro </w:t>
      </w:r>
      <w:r>
        <w:rPr>
          <w:rFonts w:ascii="Arial" w:hAnsi="Arial" w:cs="Arial"/>
          <w:color w:val="000000"/>
          <w:sz w:val="20"/>
        </w:rPr>
        <w:t>participando de manera activa en las cualificaciones de los diferentes componentes de JEC, para dar inicio a alas actividades en la institución con los NNJA en el centro de interés de porrismo.</w:t>
      </w:r>
    </w:p>
    <w:p w14:paraId="7ECACF24" w14:textId="77777777" w:rsidR="006C13C8" w:rsidRDefault="006C13C8" w:rsidP="006C13C8">
      <w:pPr>
        <w:pStyle w:val="TableParagraph"/>
        <w:spacing w:before="1"/>
        <w:jc w:val="both"/>
        <w:rPr>
          <w:rFonts w:ascii="Arial" w:hAnsi="Arial" w:cs="Arial"/>
          <w:color w:val="000000"/>
          <w:sz w:val="20"/>
        </w:rPr>
      </w:pPr>
    </w:p>
    <w:bookmarkEnd w:id="1"/>
    <w:p w14:paraId="3D00CDD6" w14:textId="77777777" w:rsidR="006C13C8" w:rsidRPr="00C40E0E" w:rsidRDefault="006C13C8" w:rsidP="006C13C8">
      <w:pPr>
        <w:pStyle w:val="TableParagraph"/>
        <w:ind w:right="142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40E0E">
        <w:rPr>
          <w:rFonts w:ascii="Arial" w:hAnsi="Arial" w:cs="Arial"/>
          <w:b/>
          <w:color w:val="000000"/>
          <w:sz w:val="20"/>
          <w:szCs w:val="20"/>
        </w:rPr>
        <w:t>EVIDENCIAS:</w:t>
      </w:r>
    </w:p>
    <w:p w14:paraId="62E56ED9" w14:textId="77777777" w:rsidR="006C13C8" w:rsidRDefault="006C13C8" w:rsidP="006C13C8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Actas de cualificaciones</w:t>
      </w:r>
    </w:p>
    <w:p w14:paraId="09A08AE7" w14:textId="77777777" w:rsidR="006C13C8" w:rsidRDefault="006C13C8" w:rsidP="006C13C8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</w:p>
    <w:p w14:paraId="3F2531B7" w14:textId="77777777" w:rsidR="00024A71" w:rsidRPr="003501F1" w:rsidRDefault="00024A71" w:rsidP="00024A71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b/>
          <w:sz w:val="20"/>
          <w:szCs w:val="20"/>
        </w:rPr>
        <w:t>UBICACIÓN</w:t>
      </w:r>
      <w:r w:rsidRPr="003501F1">
        <w:rPr>
          <w:rFonts w:ascii="Arial" w:hAnsi="Arial" w:cs="Arial"/>
          <w:sz w:val="20"/>
          <w:szCs w:val="20"/>
        </w:rPr>
        <w:t>:</w:t>
      </w:r>
    </w:p>
    <w:p w14:paraId="10F10516" w14:textId="77777777" w:rsidR="00024A71" w:rsidRDefault="00024A71" w:rsidP="00024A71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sz w:val="20"/>
          <w:szCs w:val="20"/>
        </w:rPr>
        <w:t xml:space="preserve">SECOP II; </w:t>
      </w:r>
      <w:r>
        <w:rPr>
          <w:rFonts w:ascii="Arial" w:hAnsi="Arial" w:cs="Arial"/>
          <w:sz w:val="20"/>
          <w:szCs w:val="20"/>
        </w:rPr>
        <w:t>E</w:t>
      </w:r>
      <w:r w:rsidRPr="003501F1">
        <w:rPr>
          <w:rFonts w:ascii="Arial" w:hAnsi="Arial" w:cs="Arial"/>
          <w:sz w:val="20"/>
          <w:szCs w:val="20"/>
        </w:rPr>
        <w:t>n ejecución del contrato, carpeta de EVIDENCIAS</w:t>
      </w:r>
      <w:r w:rsidRPr="003501F1">
        <w:rPr>
          <w:rFonts w:ascii="Arial" w:hAnsi="Arial" w:cs="Arial"/>
          <w:spacing w:val="1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INFORME</w:t>
      </w:r>
      <w:r w:rsidRPr="003501F1"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bCs/>
          <w:spacing w:val="-4"/>
          <w:sz w:val="20"/>
          <w:szCs w:val="20"/>
        </w:rPr>
        <w:t>8</w:t>
      </w:r>
      <w:r w:rsidRPr="00DC28D0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 xml:space="preserve">CPS 2626-2024 </w:t>
      </w:r>
      <w:r>
        <w:rPr>
          <w:rFonts w:ascii="Arial" w:hAnsi="Arial" w:cs="Arial"/>
          <w:bCs/>
          <w:sz w:val="20"/>
          <w:szCs w:val="20"/>
        </w:rPr>
        <w:t>ENERO</w:t>
      </w:r>
      <w:r w:rsidRPr="00DC28D0">
        <w:rPr>
          <w:rFonts w:ascii="Arial" w:hAnsi="Arial" w:cs="Arial"/>
          <w:bCs/>
          <w:sz w:val="20"/>
          <w:szCs w:val="20"/>
        </w:rPr>
        <w:t>);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Obligación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-3"/>
          <w:sz w:val="20"/>
          <w:szCs w:val="20"/>
        </w:rPr>
        <w:t>2</w:t>
      </w:r>
      <w:r w:rsidRPr="003501F1">
        <w:rPr>
          <w:rFonts w:ascii="Arial" w:hAnsi="Arial" w:cs="Arial"/>
          <w:sz w:val="20"/>
          <w:szCs w:val="20"/>
        </w:rPr>
        <w:t>.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También se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encuentra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DRIVE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compartido</w:t>
      </w:r>
    </w:p>
    <w:p w14:paraId="5EE318FE" w14:textId="77777777" w:rsidR="00E07A1B" w:rsidRPr="00806CDD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sz w:val="24"/>
          <w:szCs w:val="24"/>
          <w:lang w:val="es-MX"/>
        </w:rPr>
      </w:pPr>
    </w:p>
    <w:p w14:paraId="7DB9080D" w14:textId="4F2AFC2A" w:rsidR="001946B0" w:rsidRDefault="001946B0">
      <w:pPr>
        <w:rPr>
          <w:lang w:val="es-MX"/>
        </w:rPr>
      </w:pPr>
    </w:p>
    <w:p w14:paraId="5CBF0F11" w14:textId="77777777" w:rsidR="00E615BF" w:rsidRDefault="00E615BF">
      <w:pPr>
        <w:rPr>
          <w:lang w:val="es-MX"/>
        </w:rPr>
      </w:pPr>
    </w:p>
    <w:p w14:paraId="58316CF6" w14:textId="439FE88E" w:rsidR="00811254" w:rsidRDefault="00811254">
      <w:pPr>
        <w:rPr>
          <w:lang w:val="es-MX"/>
        </w:rPr>
      </w:pPr>
    </w:p>
    <w:p w14:paraId="1E931F73" w14:textId="68A96AEC" w:rsidR="004A26A0" w:rsidRDefault="004A26A0">
      <w:pPr>
        <w:rPr>
          <w:lang w:val="es-MX"/>
        </w:rPr>
      </w:pPr>
    </w:p>
    <w:p w14:paraId="0C6B70E1" w14:textId="7C811244" w:rsidR="004A26A0" w:rsidRPr="001946B0" w:rsidRDefault="004A26A0">
      <w:pPr>
        <w:rPr>
          <w:lang w:val="es-MX"/>
        </w:rPr>
      </w:pPr>
    </w:p>
    <w:sectPr w:rsidR="004A26A0" w:rsidRPr="001946B0" w:rsidSect="00D76D20"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024A71"/>
    <w:rsid w:val="001946B0"/>
    <w:rsid w:val="00234918"/>
    <w:rsid w:val="00351E69"/>
    <w:rsid w:val="003E3282"/>
    <w:rsid w:val="004A26A0"/>
    <w:rsid w:val="00617B5E"/>
    <w:rsid w:val="00680A30"/>
    <w:rsid w:val="006C13C8"/>
    <w:rsid w:val="007A3BC6"/>
    <w:rsid w:val="00806CDD"/>
    <w:rsid w:val="00811254"/>
    <w:rsid w:val="00910E5D"/>
    <w:rsid w:val="00A4095C"/>
    <w:rsid w:val="00B84153"/>
    <w:rsid w:val="00BB3C36"/>
    <w:rsid w:val="00BD14D6"/>
    <w:rsid w:val="00D76D20"/>
    <w:rsid w:val="00E07A1B"/>
    <w:rsid w:val="00E615BF"/>
    <w:rsid w:val="00EB7885"/>
    <w:rsid w:val="00F775A5"/>
    <w:rsid w:val="00F807F0"/>
    <w:rsid w:val="00F85771"/>
    <w:rsid w:val="00FC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21</cp:revision>
  <dcterms:created xsi:type="dcterms:W3CDTF">2022-08-19T20:07:00Z</dcterms:created>
  <dcterms:modified xsi:type="dcterms:W3CDTF">2025-01-25T19:46:00Z</dcterms:modified>
</cp:coreProperties>
</file>